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1F" w:rsidRDefault="00EA0992" w:rsidP="00304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4887">
        <w:rPr>
          <w:rFonts w:ascii="Times New Roman" w:hAnsi="Times New Roman" w:cs="Times New Roman"/>
          <w:sz w:val="28"/>
          <w:szCs w:val="28"/>
        </w:rPr>
        <w:t>елинск</w:t>
      </w:r>
      <w:r w:rsidR="003862CF">
        <w:rPr>
          <w:rFonts w:ascii="Times New Roman" w:hAnsi="Times New Roman" w:cs="Times New Roman"/>
          <w:sz w:val="28"/>
          <w:szCs w:val="28"/>
        </w:rPr>
        <w:t>ий</w:t>
      </w:r>
      <w:r w:rsidR="00304887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304887">
        <w:rPr>
          <w:rFonts w:ascii="Times New Roman" w:hAnsi="Times New Roman" w:cs="Times New Roman"/>
          <w:sz w:val="28"/>
          <w:szCs w:val="28"/>
        </w:rPr>
        <w:t>Войчекович</w:t>
      </w:r>
      <w:proofErr w:type="spellEnd"/>
    </w:p>
    <w:p w:rsidR="00EA0992" w:rsidRDefault="00EA0992" w:rsidP="00F52D2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Войчекович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304887">
        <w:rPr>
          <w:rFonts w:ascii="Times New Roman" w:hAnsi="Times New Roman" w:cs="Times New Roman"/>
          <w:sz w:val="28"/>
          <w:szCs w:val="28"/>
        </w:rPr>
        <w:t xml:space="preserve">14.03.1957 г. </w:t>
      </w:r>
      <w:r>
        <w:rPr>
          <w:rFonts w:ascii="Times New Roman" w:hAnsi="Times New Roman" w:cs="Times New Roman"/>
          <w:sz w:val="28"/>
          <w:szCs w:val="28"/>
        </w:rPr>
        <w:t>в селе Вершина Боханского района. После окончания 10 классов 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работал заведующим клубом, позже выучился в городе Иркутске на фотографа, работал в КБО в п. Бохан.</w:t>
      </w:r>
    </w:p>
    <w:p w:rsidR="00CC5130" w:rsidRDefault="00CC5130" w:rsidP="00F52D2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1987 году п</w:t>
      </w:r>
      <w:r w:rsidR="00304887">
        <w:rPr>
          <w:rFonts w:ascii="Times New Roman" w:hAnsi="Times New Roman" w:cs="Times New Roman"/>
          <w:sz w:val="28"/>
          <w:szCs w:val="28"/>
        </w:rPr>
        <w:t>оступил в Иркутский техникум по специальности промышленно</w:t>
      </w:r>
      <w:r w:rsidR="007C5DB4">
        <w:rPr>
          <w:rFonts w:ascii="Times New Roman" w:hAnsi="Times New Roman" w:cs="Times New Roman"/>
          <w:sz w:val="28"/>
          <w:szCs w:val="28"/>
        </w:rPr>
        <w:t xml:space="preserve">е </w:t>
      </w:r>
      <w:r w:rsidR="00304887">
        <w:rPr>
          <w:rFonts w:ascii="Times New Roman" w:hAnsi="Times New Roman" w:cs="Times New Roman"/>
          <w:sz w:val="28"/>
          <w:szCs w:val="28"/>
        </w:rPr>
        <w:t>гражданское строительство</w:t>
      </w:r>
      <w:r w:rsidR="00CA7DA7">
        <w:rPr>
          <w:rFonts w:ascii="Times New Roman" w:hAnsi="Times New Roman" w:cs="Times New Roman"/>
          <w:sz w:val="28"/>
          <w:szCs w:val="28"/>
        </w:rPr>
        <w:t xml:space="preserve">, начал работать в </w:t>
      </w:r>
      <w:r w:rsidR="009D24FA">
        <w:rPr>
          <w:rFonts w:ascii="Roboto" w:hAnsi="Roboto"/>
          <w:color w:val="000000"/>
          <w:sz w:val="30"/>
          <w:szCs w:val="30"/>
        </w:rPr>
        <w:t>«Сельхозтехнике»</w:t>
      </w:r>
      <w:r w:rsidR="00CA7DA7">
        <w:rPr>
          <w:rFonts w:ascii="Times New Roman" w:hAnsi="Times New Roman" w:cs="Times New Roman"/>
          <w:sz w:val="28"/>
          <w:szCs w:val="28"/>
        </w:rPr>
        <w:t>, где прошел путь от ученика моториста до начальника столярного цеха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Изготавливали двери, окна, ворота для молочно-товарных ферм. </w:t>
      </w:r>
      <w:r w:rsidR="00EA430B">
        <w:rPr>
          <w:rFonts w:ascii="Roboto" w:hAnsi="Roboto"/>
          <w:color w:val="000000"/>
          <w:sz w:val="30"/>
          <w:szCs w:val="30"/>
        </w:rPr>
        <w:t xml:space="preserve">В 80-х годах на базу </w:t>
      </w:r>
      <w:r w:rsidR="009D24FA">
        <w:rPr>
          <w:rFonts w:ascii="Roboto" w:hAnsi="Roboto"/>
          <w:color w:val="000000"/>
          <w:sz w:val="30"/>
          <w:szCs w:val="30"/>
        </w:rPr>
        <w:t>СХТ</w:t>
      </w:r>
      <w:r w:rsidR="00EA430B">
        <w:rPr>
          <w:rFonts w:ascii="Roboto" w:hAnsi="Roboto"/>
          <w:color w:val="000000"/>
          <w:sz w:val="30"/>
          <w:szCs w:val="30"/>
        </w:rPr>
        <w:t xml:space="preserve"> пригнали старенький </w:t>
      </w:r>
      <w:proofErr w:type="spellStart"/>
      <w:r w:rsidR="00EA430B">
        <w:rPr>
          <w:rFonts w:ascii="Roboto" w:hAnsi="Roboto"/>
          <w:color w:val="000000"/>
          <w:sz w:val="30"/>
          <w:szCs w:val="30"/>
        </w:rPr>
        <w:t>ГАЗик</w:t>
      </w:r>
      <w:proofErr w:type="spellEnd"/>
      <w:r w:rsidR="00EA430B">
        <w:rPr>
          <w:rFonts w:ascii="Roboto" w:hAnsi="Roboto"/>
          <w:color w:val="000000"/>
          <w:sz w:val="30"/>
          <w:szCs w:val="30"/>
        </w:rPr>
        <w:t xml:space="preserve"> военного времени</w:t>
      </w:r>
      <w:r w:rsidR="002654BC">
        <w:rPr>
          <w:rFonts w:ascii="Roboto" w:hAnsi="Roboto"/>
          <w:color w:val="000000"/>
          <w:sz w:val="30"/>
          <w:szCs w:val="30"/>
        </w:rPr>
        <w:t xml:space="preserve"> (полуторку)</w:t>
      </w:r>
      <w:r w:rsidR="00EA430B">
        <w:rPr>
          <w:rFonts w:ascii="Roboto" w:hAnsi="Roboto"/>
          <w:color w:val="000000"/>
          <w:sz w:val="30"/>
          <w:szCs w:val="30"/>
        </w:rPr>
        <w:t xml:space="preserve">. </w:t>
      </w:r>
      <w:r w:rsidR="00AD0A2F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AD0A2F">
        <w:rPr>
          <w:rFonts w:ascii="Times New Roman" w:hAnsi="Times New Roman" w:cs="Times New Roman"/>
          <w:sz w:val="28"/>
          <w:szCs w:val="28"/>
        </w:rPr>
        <w:t>Войчекович</w:t>
      </w:r>
      <w:proofErr w:type="spellEnd"/>
      <w:r w:rsidR="00EA430B">
        <w:rPr>
          <w:rFonts w:ascii="Times New Roman" w:hAnsi="Times New Roman" w:cs="Times New Roman"/>
          <w:sz w:val="28"/>
          <w:szCs w:val="28"/>
        </w:rPr>
        <w:t xml:space="preserve"> вместе со своим коллегами</w:t>
      </w:r>
      <w:r w:rsidR="002654BC">
        <w:rPr>
          <w:rFonts w:ascii="Times New Roman" w:hAnsi="Times New Roman" w:cs="Times New Roman"/>
          <w:sz w:val="28"/>
          <w:szCs w:val="28"/>
        </w:rPr>
        <w:t xml:space="preserve"> смог восстановить р</w:t>
      </w:r>
      <w:r w:rsidR="00EA430B">
        <w:rPr>
          <w:rFonts w:ascii="Roboto" w:hAnsi="Roboto"/>
          <w:color w:val="000000"/>
          <w:sz w:val="30"/>
          <w:szCs w:val="30"/>
        </w:rPr>
        <w:t>аритетный грузовик</w:t>
      </w:r>
      <w:r w:rsidR="002654BC">
        <w:rPr>
          <w:rFonts w:ascii="Roboto" w:hAnsi="Roboto"/>
          <w:color w:val="000000"/>
          <w:sz w:val="30"/>
          <w:szCs w:val="30"/>
        </w:rPr>
        <w:t xml:space="preserve"> для участия </w:t>
      </w:r>
      <w:r w:rsidR="00EA430B">
        <w:rPr>
          <w:rFonts w:ascii="Roboto" w:hAnsi="Roboto"/>
          <w:color w:val="000000"/>
          <w:sz w:val="30"/>
          <w:szCs w:val="30"/>
        </w:rPr>
        <w:t xml:space="preserve"> в праздновани</w:t>
      </w:r>
      <w:r w:rsidR="009D24FA">
        <w:rPr>
          <w:rFonts w:ascii="Roboto" w:hAnsi="Roboto"/>
          <w:color w:val="000000"/>
          <w:sz w:val="30"/>
          <w:szCs w:val="30"/>
        </w:rPr>
        <w:t>и</w:t>
      </w:r>
      <w:r w:rsidR="00EA430B">
        <w:rPr>
          <w:rFonts w:ascii="Roboto" w:hAnsi="Roboto"/>
          <w:color w:val="000000"/>
          <w:sz w:val="30"/>
          <w:szCs w:val="30"/>
        </w:rPr>
        <w:t xml:space="preserve"> дня Победы.</w:t>
      </w:r>
      <w:r w:rsidR="002654BC" w:rsidRPr="002654BC">
        <w:rPr>
          <w:rFonts w:ascii="Roboto" w:hAnsi="Roboto"/>
          <w:color w:val="000000"/>
          <w:sz w:val="30"/>
          <w:szCs w:val="30"/>
        </w:rPr>
        <w:t xml:space="preserve"> </w:t>
      </w:r>
      <w:r w:rsidR="002654BC">
        <w:rPr>
          <w:rFonts w:ascii="Roboto" w:hAnsi="Roboto"/>
          <w:color w:val="000000"/>
          <w:sz w:val="30"/>
          <w:szCs w:val="30"/>
        </w:rPr>
        <w:t>По инициативе Владимира Зелинского был создан макет боевой установки</w:t>
      </w:r>
      <w:r w:rsidR="002654BC" w:rsidRPr="002654BC">
        <w:rPr>
          <w:rFonts w:ascii="Roboto" w:hAnsi="Roboto"/>
          <w:color w:val="000000"/>
          <w:sz w:val="30"/>
          <w:szCs w:val="30"/>
        </w:rPr>
        <w:t xml:space="preserve"> </w:t>
      </w:r>
      <w:r w:rsidR="002654BC">
        <w:rPr>
          <w:rFonts w:ascii="Roboto" w:hAnsi="Roboto"/>
          <w:color w:val="000000"/>
          <w:sz w:val="30"/>
          <w:szCs w:val="30"/>
        </w:rPr>
        <w:t>БМ-13  «Катюша».</w:t>
      </w:r>
      <w:r w:rsidR="009D24FA">
        <w:rPr>
          <w:rFonts w:ascii="Roboto" w:hAnsi="Roboto"/>
          <w:color w:val="000000"/>
          <w:sz w:val="30"/>
          <w:szCs w:val="30"/>
        </w:rPr>
        <w:t xml:space="preserve"> В юбилейный День Победы в 2020 году благодаря таким неравнодушным жителям Бохана</w:t>
      </w:r>
      <w:r w:rsidR="00807CE4">
        <w:rPr>
          <w:rFonts w:ascii="Roboto" w:hAnsi="Roboto"/>
          <w:color w:val="000000"/>
          <w:sz w:val="30"/>
          <w:szCs w:val="30"/>
        </w:rPr>
        <w:t>,</w:t>
      </w:r>
      <w:r w:rsidR="009D24FA">
        <w:rPr>
          <w:rFonts w:ascii="Roboto" w:hAnsi="Roboto"/>
          <w:color w:val="000000"/>
          <w:sz w:val="30"/>
          <w:szCs w:val="30"/>
        </w:rPr>
        <w:t xml:space="preserve"> как Владимир </w:t>
      </w:r>
      <w:proofErr w:type="spellStart"/>
      <w:r w:rsidR="009D24FA">
        <w:rPr>
          <w:rFonts w:ascii="Roboto" w:hAnsi="Roboto"/>
          <w:color w:val="000000"/>
          <w:sz w:val="30"/>
          <w:szCs w:val="30"/>
        </w:rPr>
        <w:t>Войчекович</w:t>
      </w:r>
      <w:proofErr w:type="spellEnd"/>
      <w:r w:rsidR="00807CE4">
        <w:rPr>
          <w:rFonts w:ascii="Roboto" w:hAnsi="Roboto"/>
          <w:color w:val="000000"/>
          <w:sz w:val="30"/>
          <w:szCs w:val="30"/>
        </w:rPr>
        <w:t>,</w:t>
      </w:r>
      <w:r w:rsidR="009D24FA">
        <w:rPr>
          <w:rFonts w:ascii="Roboto" w:hAnsi="Roboto"/>
          <w:color w:val="000000"/>
          <w:sz w:val="30"/>
          <w:szCs w:val="30"/>
        </w:rPr>
        <w:t xml:space="preserve"> жители Тарасы, Новой Иды, Бохана, Шунты и </w:t>
      </w:r>
      <w:proofErr w:type="spellStart"/>
      <w:r w:rsidR="009D24FA">
        <w:rPr>
          <w:rFonts w:ascii="Roboto" w:hAnsi="Roboto"/>
          <w:color w:val="000000"/>
          <w:sz w:val="30"/>
          <w:szCs w:val="30"/>
        </w:rPr>
        <w:t>Хохорска</w:t>
      </w:r>
      <w:proofErr w:type="spellEnd"/>
      <w:r w:rsidR="009D24FA">
        <w:rPr>
          <w:rFonts w:ascii="Roboto" w:hAnsi="Roboto"/>
          <w:color w:val="000000"/>
          <w:sz w:val="30"/>
          <w:szCs w:val="30"/>
        </w:rPr>
        <w:t xml:space="preserve"> </w:t>
      </w:r>
      <w:r w:rsidR="00807CE4">
        <w:rPr>
          <w:rFonts w:ascii="Roboto" w:hAnsi="Roboto"/>
          <w:color w:val="000000"/>
          <w:sz w:val="30"/>
          <w:szCs w:val="30"/>
        </w:rPr>
        <w:t xml:space="preserve">стали свидетелями автопробега. </w:t>
      </w:r>
    </w:p>
    <w:p w:rsidR="00CC5130" w:rsidRDefault="00807CE4" w:rsidP="00CC5130">
      <w:pPr>
        <w:ind w:firstLine="708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z w:val="30"/>
          <w:szCs w:val="30"/>
        </w:rPr>
        <w:t>Зелинский В.В. является членом партии «Справедливая Россия», в течени</w:t>
      </w:r>
      <w:r w:rsidR="00CC5130">
        <w:rPr>
          <w:rFonts w:ascii="Roboto" w:hAnsi="Roboto"/>
          <w:color w:val="000000"/>
          <w:sz w:val="30"/>
          <w:szCs w:val="30"/>
        </w:rPr>
        <w:t>е</w:t>
      </w:r>
      <w:r>
        <w:rPr>
          <w:rFonts w:ascii="Roboto" w:hAnsi="Roboto"/>
          <w:color w:val="000000"/>
          <w:sz w:val="30"/>
          <w:szCs w:val="30"/>
        </w:rPr>
        <w:t xml:space="preserve"> 30 лет был членом территориальной избирательной комиссии</w:t>
      </w:r>
      <w:r w:rsidRPr="00807CE4">
        <w:rPr>
          <w:rFonts w:ascii="Roboto" w:hAnsi="Roboto"/>
          <w:color w:val="000000"/>
          <w:sz w:val="30"/>
          <w:szCs w:val="30"/>
        </w:rPr>
        <w:t xml:space="preserve"> </w:t>
      </w:r>
      <w:r>
        <w:rPr>
          <w:rFonts w:ascii="Roboto" w:hAnsi="Roboto"/>
          <w:color w:val="000000"/>
          <w:sz w:val="30"/>
          <w:szCs w:val="30"/>
        </w:rPr>
        <w:t xml:space="preserve">с правом совещательного голоса по </w:t>
      </w:r>
      <w:proofErr w:type="spellStart"/>
      <w:r>
        <w:rPr>
          <w:rFonts w:ascii="Roboto" w:hAnsi="Roboto"/>
          <w:color w:val="000000"/>
          <w:sz w:val="30"/>
          <w:szCs w:val="30"/>
        </w:rPr>
        <w:t>Боха</w:t>
      </w:r>
      <w:r w:rsidR="00CC5130">
        <w:rPr>
          <w:rFonts w:ascii="Roboto" w:hAnsi="Roboto"/>
          <w:color w:val="000000"/>
          <w:sz w:val="30"/>
          <w:szCs w:val="30"/>
        </w:rPr>
        <w:t>нс</w:t>
      </w:r>
      <w:r>
        <w:rPr>
          <w:rFonts w:ascii="Roboto" w:hAnsi="Roboto"/>
          <w:color w:val="000000"/>
          <w:sz w:val="30"/>
          <w:szCs w:val="30"/>
        </w:rPr>
        <w:t>кому</w:t>
      </w:r>
      <w:proofErr w:type="spellEnd"/>
      <w:r>
        <w:rPr>
          <w:rFonts w:ascii="Roboto" w:hAnsi="Roboto"/>
          <w:color w:val="000000"/>
          <w:sz w:val="30"/>
          <w:szCs w:val="30"/>
        </w:rPr>
        <w:t xml:space="preserve"> району.</w:t>
      </w:r>
      <w:r w:rsidRPr="00807CE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3065CA" w:rsidRPr="00807CE4" w:rsidRDefault="003065CA" w:rsidP="00AD0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30"/>
          <w:szCs w:val="30"/>
        </w:rPr>
        <w:t xml:space="preserve">Владимир </w:t>
      </w:r>
      <w:proofErr w:type="spellStart"/>
      <w:r>
        <w:rPr>
          <w:rFonts w:ascii="Roboto" w:hAnsi="Roboto"/>
          <w:color w:val="000000"/>
          <w:sz w:val="30"/>
          <w:szCs w:val="30"/>
        </w:rPr>
        <w:t>Войчекович</w:t>
      </w:r>
      <w:proofErr w:type="spellEnd"/>
      <w:r>
        <w:rPr>
          <w:rFonts w:ascii="Roboto" w:hAnsi="Roboto"/>
          <w:color w:val="000000"/>
          <w:sz w:val="30"/>
          <w:szCs w:val="30"/>
        </w:rPr>
        <w:t xml:space="preserve"> явля</w:t>
      </w:r>
      <w:r w:rsidR="00CC5130">
        <w:rPr>
          <w:rFonts w:ascii="Roboto" w:hAnsi="Roboto"/>
          <w:color w:val="000000"/>
          <w:sz w:val="30"/>
          <w:szCs w:val="30"/>
        </w:rPr>
        <w:t>л</w:t>
      </w:r>
      <w:r>
        <w:rPr>
          <w:rFonts w:ascii="Roboto" w:hAnsi="Roboto"/>
          <w:color w:val="000000"/>
          <w:sz w:val="30"/>
          <w:szCs w:val="30"/>
        </w:rPr>
        <w:t>ся депутатом Думы Усть-Ордынского Бурятского автономного округа двух созывов. Благодаря ему в Бохане был открыт филиал по ремонту автомобилей.</w:t>
      </w:r>
    </w:p>
    <w:p w:rsidR="00EA0992" w:rsidRDefault="00CA7DA7" w:rsidP="00F52D24">
      <w:pPr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После закрытия СХТ работал</w:t>
      </w:r>
      <w:r w:rsidR="00044888">
        <w:rPr>
          <w:rFonts w:ascii="Times New Roman" w:hAnsi="Times New Roman" w:cs="Times New Roman"/>
          <w:sz w:val="28"/>
          <w:szCs w:val="28"/>
        </w:rPr>
        <w:t xml:space="preserve"> экспертом в ООО «Сигнал – У»</w:t>
      </w:r>
      <w:r w:rsidR="007C5DB4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данной организации являлись </w:t>
      </w:r>
      <w:r w:rsidR="00044888" w:rsidRPr="007C5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технический контроль автомобилей: периодический технический осмотр легковых и грузовых автомобилей, мотоциклов, автобусов и других автотранспортных средств.</w:t>
      </w:r>
    </w:p>
    <w:p w:rsidR="003065CA" w:rsidRDefault="003065CA" w:rsidP="00F52D24">
      <w:pPr>
        <w:ind w:firstLine="708"/>
        <w:contextualSpacing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Зелинский В.В. помог Анастасии Донской, дочери погибшего участника СВО</w:t>
      </w:r>
      <w:r w:rsidR="00102198">
        <w:rPr>
          <w:rFonts w:ascii="Roboto" w:hAnsi="Roboto"/>
          <w:color w:val="000000"/>
          <w:sz w:val="30"/>
          <w:szCs w:val="30"/>
        </w:rPr>
        <w:t>.</w:t>
      </w:r>
      <w:r>
        <w:rPr>
          <w:rFonts w:ascii="Roboto" w:hAnsi="Roboto"/>
          <w:color w:val="000000"/>
          <w:sz w:val="30"/>
          <w:szCs w:val="30"/>
        </w:rPr>
        <w:t xml:space="preserve"> Связался с нашим земляком Олегом </w:t>
      </w:r>
      <w:proofErr w:type="spellStart"/>
      <w:r>
        <w:rPr>
          <w:rFonts w:ascii="Roboto" w:hAnsi="Roboto"/>
          <w:color w:val="000000"/>
          <w:sz w:val="30"/>
          <w:szCs w:val="30"/>
        </w:rPr>
        <w:t>С</w:t>
      </w:r>
      <w:r w:rsidR="00102198">
        <w:rPr>
          <w:rFonts w:ascii="Roboto" w:hAnsi="Roboto"/>
          <w:color w:val="000000"/>
          <w:sz w:val="30"/>
          <w:szCs w:val="30"/>
        </w:rPr>
        <w:t>т</w:t>
      </w:r>
      <w:r>
        <w:rPr>
          <w:rFonts w:ascii="Roboto" w:hAnsi="Roboto"/>
          <w:color w:val="000000"/>
          <w:sz w:val="30"/>
          <w:szCs w:val="30"/>
        </w:rPr>
        <w:t>емплевским</w:t>
      </w:r>
      <w:proofErr w:type="spellEnd"/>
      <w:r>
        <w:rPr>
          <w:rFonts w:ascii="Roboto" w:hAnsi="Roboto"/>
          <w:color w:val="000000"/>
          <w:sz w:val="30"/>
          <w:szCs w:val="30"/>
        </w:rPr>
        <w:t xml:space="preserve">, </w:t>
      </w:r>
      <w:r w:rsidR="00102198">
        <w:rPr>
          <w:rFonts w:ascii="Roboto" w:hAnsi="Roboto"/>
          <w:color w:val="000000"/>
          <w:sz w:val="30"/>
          <w:szCs w:val="30"/>
        </w:rPr>
        <w:t xml:space="preserve">замечательным </w:t>
      </w:r>
      <w:r>
        <w:rPr>
          <w:rFonts w:ascii="Roboto" w:hAnsi="Roboto"/>
          <w:color w:val="000000"/>
          <w:sz w:val="30"/>
          <w:szCs w:val="30"/>
        </w:rPr>
        <w:t>хирургом</w:t>
      </w:r>
      <w:r w:rsidR="00102198">
        <w:rPr>
          <w:rFonts w:ascii="Roboto" w:hAnsi="Roboto"/>
          <w:color w:val="000000"/>
          <w:sz w:val="30"/>
          <w:szCs w:val="30"/>
        </w:rPr>
        <w:t xml:space="preserve">, который </w:t>
      </w:r>
      <w:r>
        <w:rPr>
          <w:rFonts w:ascii="Roboto" w:hAnsi="Roboto"/>
          <w:color w:val="000000"/>
          <w:sz w:val="30"/>
          <w:szCs w:val="30"/>
        </w:rPr>
        <w:t xml:space="preserve"> </w:t>
      </w:r>
      <w:r w:rsidR="00102198">
        <w:rPr>
          <w:rFonts w:ascii="Roboto" w:hAnsi="Roboto"/>
          <w:color w:val="000000"/>
          <w:sz w:val="30"/>
          <w:szCs w:val="30"/>
        </w:rPr>
        <w:t>провел сложнейшую операцию.</w:t>
      </w:r>
    </w:p>
    <w:p w:rsidR="00CC5130" w:rsidRDefault="00AD0A2F" w:rsidP="00F52D24">
      <w:pPr>
        <w:ind w:firstLine="708"/>
        <w:contextualSpacing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Женат, 3 детей, 4 внука</w:t>
      </w:r>
      <w:r w:rsidR="00CC5130">
        <w:rPr>
          <w:rFonts w:ascii="Roboto" w:hAnsi="Roboto"/>
          <w:color w:val="000000"/>
          <w:sz w:val="30"/>
          <w:szCs w:val="30"/>
        </w:rPr>
        <w:t>.</w:t>
      </w:r>
    </w:p>
    <w:p w:rsidR="00102198" w:rsidRDefault="00CC5130" w:rsidP="00CA7D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30"/>
          <w:szCs w:val="30"/>
        </w:rPr>
        <w:t>Награды: 1.</w:t>
      </w:r>
      <w:r>
        <w:rPr>
          <w:rFonts w:ascii="Times New Roman" w:hAnsi="Times New Roman" w:cs="Times New Roman"/>
          <w:sz w:val="28"/>
          <w:szCs w:val="28"/>
        </w:rPr>
        <w:t>Благодарность Губернатора Иркутской области</w:t>
      </w:r>
    </w:p>
    <w:p w:rsidR="00CC5130" w:rsidRDefault="00CC5130" w:rsidP="00CC5130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30"/>
          <w:szCs w:val="30"/>
        </w:rPr>
        <w:t xml:space="preserve">                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80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очетны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 знак</w:t>
      </w:r>
      <w:r w:rsidRPr="0080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Центральной избирательной комиссии Российской Федерации «За заслуги в организации выборов»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C5130" w:rsidRDefault="00CC5130" w:rsidP="00CC5130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3. Грамоты, благодарственные письма окружного, районного и местного значения</w:t>
      </w:r>
    </w:p>
    <w:p w:rsidR="00CC5130" w:rsidRDefault="00CC5130" w:rsidP="00CA7DA7">
      <w:pPr>
        <w:contextualSpacing/>
        <w:jc w:val="both"/>
        <w:rPr>
          <w:rFonts w:ascii="Roboto" w:hAnsi="Roboto"/>
          <w:color w:val="000000"/>
          <w:sz w:val="30"/>
          <w:szCs w:val="30"/>
        </w:rPr>
      </w:pPr>
      <w:bookmarkStart w:id="0" w:name="_GoBack"/>
      <w:bookmarkEnd w:id="0"/>
    </w:p>
    <w:sectPr w:rsidR="00CC5130" w:rsidSect="00AD0A2F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992"/>
    <w:rsid w:val="00044888"/>
    <w:rsid w:val="00102198"/>
    <w:rsid w:val="0018181F"/>
    <w:rsid w:val="002654BC"/>
    <w:rsid w:val="00304887"/>
    <w:rsid w:val="003065CA"/>
    <w:rsid w:val="003862CF"/>
    <w:rsid w:val="007C5DB4"/>
    <w:rsid w:val="00807CE4"/>
    <w:rsid w:val="009D24FA"/>
    <w:rsid w:val="00AD0A2F"/>
    <w:rsid w:val="00CA7DA7"/>
    <w:rsid w:val="00CC5130"/>
    <w:rsid w:val="00EA0992"/>
    <w:rsid w:val="00EA430B"/>
    <w:rsid w:val="00F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68C1"/>
  <w15:docId w15:val="{A1FFFD4A-6DF5-47D4-95F2-FBE44B2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2024-11-02T06:07:00Z</cp:lastPrinted>
  <dcterms:created xsi:type="dcterms:W3CDTF">2024-11-02T03:48:00Z</dcterms:created>
  <dcterms:modified xsi:type="dcterms:W3CDTF">2024-11-25T03:09:00Z</dcterms:modified>
</cp:coreProperties>
</file>